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46" w:rsidRDefault="000878D3">
      <w:pPr>
        <w:rPr>
          <w:rFonts w:ascii="Arial" w:hAnsi="Arial" w:cs="Arial"/>
          <w:color w:val="F5F1E8"/>
          <w:sz w:val="17"/>
          <w:szCs w:val="17"/>
          <w:shd w:val="clear" w:color="auto" w:fill="9C866E"/>
        </w:rPr>
      </w:pPr>
      <w:r>
        <w:rPr>
          <w:rFonts w:ascii="Arial" w:hAnsi="Arial" w:cs="Arial"/>
          <w:color w:val="F5F1E8"/>
          <w:sz w:val="17"/>
          <w:szCs w:val="17"/>
          <w:shd w:val="clear" w:color="auto" w:fill="9C866E"/>
        </w:rPr>
        <w:t xml:space="preserve">Lassen Sie sich von überlieferten Schmankerln verwöhnen und genießen Sie frische Naturprodukte aus unserer direkten Umgebung. </w:t>
      </w:r>
      <w:r>
        <w:rPr>
          <w:rFonts w:ascii="Arial" w:hAnsi="Arial" w:cs="Arial"/>
          <w:color w:val="F5F1E8"/>
          <w:sz w:val="17"/>
          <w:szCs w:val="17"/>
          <w:shd w:val="clear" w:color="auto" w:fill="9C866E"/>
        </w:rPr>
        <w:t xml:space="preserve">Von Montag bis Sonntag bieten wir ein </w:t>
      </w:r>
      <w:proofErr w:type="spellStart"/>
      <w:r>
        <w:rPr>
          <w:rFonts w:ascii="Arial" w:hAnsi="Arial" w:cs="Arial"/>
          <w:color w:val="F5F1E8"/>
          <w:sz w:val="17"/>
          <w:szCs w:val="17"/>
          <w:shd w:val="clear" w:color="auto" w:fill="9C866E"/>
        </w:rPr>
        <w:t>Wochentagsbuffet</w:t>
      </w:r>
      <w:proofErr w:type="spellEnd"/>
      <w:r>
        <w:rPr>
          <w:rFonts w:ascii="Arial" w:hAnsi="Arial" w:cs="Arial"/>
          <w:color w:val="F5F1E8"/>
          <w:sz w:val="17"/>
          <w:szCs w:val="17"/>
          <w:shd w:val="clear" w:color="auto" w:fill="9C866E"/>
        </w:rPr>
        <w:t xml:space="preserve"> zum Preis von € 7,90 bestehend aus Suppe mehreren Hauptspeisen und einen Nachtisch. Jeden Sonn- und Feiertag bieten wir ein Festtagsbuffet um € 13,90/Person.</w:t>
      </w:r>
    </w:p>
    <w:p w:rsidR="000878D3" w:rsidRDefault="000878D3">
      <w:pPr>
        <w:rPr>
          <w:lang w:val="de-DE"/>
        </w:rPr>
      </w:pPr>
      <w:r>
        <w:rPr>
          <w:lang w:val="de-DE"/>
        </w:rPr>
        <w:t>Unser epochales Frühstücksbuffet besteht aus Kornspitz, Semmeln, Croissants, Butterkipferl, Brot, Butter, div. Aufstriche, Wurst, Schinken, versch. Käsesorten, Gemüse, Obst, Joghurt, Milch, versch. Müsli, weiche Eier, Spiegeleier, Eierspeis, gebratenen Speck, wir servieren versch. Teesorten oder Kaffee</w:t>
      </w:r>
      <w:r>
        <w:rPr>
          <w:lang w:val="de-DE"/>
        </w:rPr>
        <w:t>.</w:t>
      </w:r>
    </w:p>
    <w:p w:rsidR="000878D3" w:rsidRPr="000878D3" w:rsidRDefault="000878D3">
      <w:pPr>
        <w:rPr>
          <w:lang w:val="de-DE"/>
        </w:rPr>
      </w:pPr>
      <w:r>
        <w:rPr>
          <w:lang w:val="de-DE"/>
        </w:rPr>
        <w:t xml:space="preserve">nach Wunsch (Melange, </w:t>
      </w:r>
      <w:proofErr w:type="spellStart"/>
      <w:r>
        <w:rPr>
          <w:lang w:val="de-DE"/>
        </w:rPr>
        <w:t>gr.</w:t>
      </w:r>
      <w:proofErr w:type="spellEnd"/>
      <w:r>
        <w:rPr>
          <w:lang w:val="de-DE"/>
        </w:rPr>
        <w:t xml:space="preserve"> Brauner, Verlängerter) je nach Wunsch und Gusto. Apfelsaft, Orangensaft und Wasser. Jeden </w:t>
      </w:r>
      <w:r>
        <w:rPr>
          <w:lang w:val="de-DE"/>
        </w:rPr>
        <w:t xml:space="preserve">Tag </w:t>
      </w:r>
      <w:r>
        <w:rPr>
          <w:lang w:val="de-DE"/>
        </w:rPr>
        <w:t xml:space="preserve"> von </w:t>
      </w:r>
      <w:r>
        <w:rPr>
          <w:lang w:val="de-DE"/>
        </w:rPr>
        <w:t>7</w:t>
      </w:r>
      <w:r>
        <w:rPr>
          <w:lang w:val="de-DE"/>
        </w:rPr>
        <w:t xml:space="preserve"> Uhr bis 10 Uhr bieten wir unseren Gästen ein Frühstücksbuffet.</w:t>
      </w:r>
      <w:r>
        <w:rPr>
          <w:lang w:val="de-DE"/>
        </w:rPr>
        <w:br/>
        <w:t>Eine rechtzeitige Anmeldung</w:t>
      </w:r>
      <w:r>
        <w:rPr>
          <w:lang w:val="de-DE"/>
        </w:rPr>
        <w:t xml:space="preserve"> (falls mehrere Personen)</w:t>
      </w:r>
      <w:bookmarkStart w:id="0" w:name="_GoBack"/>
      <w:bookmarkEnd w:id="0"/>
      <w:r>
        <w:rPr>
          <w:lang w:val="de-DE"/>
        </w:rPr>
        <w:t xml:space="preserve"> ist empfehlenswert.</w:t>
      </w:r>
    </w:p>
    <w:sectPr w:rsidR="000878D3" w:rsidRPr="000878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D3"/>
    <w:rsid w:val="000878D3"/>
    <w:rsid w:val="00880A39"/>
    <w:rsid w:val="00A847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4EC27-DA3A-4CD6-9686-C642B07F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44290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FIDI</dc:creator>
  <cp:keywords/>
  <dc:description/>
  <cp:lastModifiedBy>FIDI</cp:lastModifiedBy>
  <cp:revision>2</cp:revision>
  <dcterms:created xsi:type="dcterms:W3CDTF">2013-08-12T17:39:00Z</dcterms:created>
  <dcterms:modified xsi:type="dcterms:W3CDTF">2013-08-12T17:39:00Z</dcterms:modified>
</cp:coreProperties>
</file>